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DA" w:rsidRPr="0024218D" w:rsidRDefault="005C4443" w:rsidP="005C4443">
      <w:pPr>
        <w:pStyle w:val="Title"/>
        <w:spacing w:after="12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086970" cy="9753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M_CollegeOfArtsAndSciences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591" cy="97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1D8F" w:rsidRPr="00743766" w:rsidTr="00743766">
        <w:trPr>
          <w:cantSplit/>
          <w:tblHeader/>
        </w:trPr>
        <w:tc>
          <w:tcPr>
            <w:tcW w:w="9576" w:type="dxa"/>
            <w:shd w:val="clear" w:color="auto" w:fill="auto"/>
          </w:tcPr>
          <w:p w:rsidR="00C61D8F" w:rsidRPr="00FC234D" w:rsidRDefault="00C61D8F" w:rsidP="0024218D">
            <w:pPr>
              <w:pStyle w:val="Subtitle"/>
              <w:spacing w:before="120" w:after="120"/>
              <w:rPr>
                <w:b w:val="0"/>
                <w:sz w:val="28"/>
                <w:szCs w:val="28"/>
              </w:rPr>
            </w:pPr>
            <w:r w:rsidRPr="00FC234D">
              <w:rPr>
                <w:b w:val="0"/>
                <w:sz w:val="28"/>
                <w:szCs w:val="28"/>
                <w:highlight w:val="yellow"/>
              </w:rPr>
              <w:t>(</w:t>
            </w:r>
            <w:r w:rsidR="0024218D" w:rsidRPr="00FC234D">
              <w:rPr>
                <w:b w:val="0"/>
                <w:sz w:val="28"/>
                <w:szCs w:val="28"/>
                <w:highlight w:val="yellow"/>
              </w:rPr>
              <w:t>Name of Candidate</w:t>
            </w:r>
            <w:r w:rsidRPr="00FC234D">
              <w:rPr>
                <w:b w:val="0"/>
                <w:sz w:val="28"/>
                <w:szCs w:val="28"/>
                <w:highlight w:val="yellow"/>
              </w:rPr>
              <w:t>)</w:t>
            </w:r>
          </w:p>
        </w:tc>
      </w:tr>
    </w:tbl>
    <w:p w:rsidR="0024218D" w:rsidRDefault="00C61D8F" w:rsidP="0024218D">
      <w:pPr>
        <w:pStyle w:val="Subtitle"/>
        <w:contextualSpacing/>
        <w:rPr>
          <w:sz w:val="32"/>
          <w:szCs w:val="32"/>
        </w:rPr>
      </w:pPr>
      <w:r>
        <w:rPr>
          <w:sz w:val="32"/>
          <w:szCs w:val="32"/>
        </w:rPr>
        <w:t>List of Supplemental</w:t>
      </w:r>
      <w:r w:rsidRPr="00F271A2">
        <w:rPr>
          <w:sz w:val="32"/>
          <w:szCs w:val="32"/>
        </w:rPr>
        <w:t xml:space="preserve"> Materials</w:t>
      </w:r>
      <w:r w:rsidR="0024218D">
        <w:rPr>
          <w:sz w:val="32"/>
          <w:szCs w:val="32"/>
        </w:rPr>
        <w:t xml:space="preserve"> </w:t>
      </w:r>
      <w:r w:rsidR="00F04C0B">
        <w:rPr>
          <w:sz w:val="32"/>
          <w:szCs w:val="32"/>
        </w:rPr>
        <w:t>Included in Dossier</w:t>
      </w:r>
    </w:p>
    <w:p w:rsidR="00C61D8F" w:rsidRPr="005C4443" w:rsidRDefault="005C4443" w:rsidP="0024218D">
      <w:pPr>
        <w:pStyle w:val="Subtitle"/>
        <w:contextualSpacing/>
        <w:rPr>
          <w:b w:val="0"/>
        </w:rPr>
      </w:pPr>
      <w:r w:rsidRPr="005C4443">
        <w:rPr>
          <w:b w:val="0"/>
        </w:rPr>
        <w:t>(F</w:t>
      </w:r>
      <w:r w:rsidR="0024218D" w:rsidRPr="005C4443">
        <w:rPr>
          <w:b w:val="0"/>
        </w:rPr>
        <w:t>or all milestone reviews</w:t>
      </w:r>
      <w:r w:rsidRPr="005C4443">
        <w:rPr>
          <w:b w:val="0"/>
        </w:rPr>
        <w:t>)</w:t>
      </w:r>
    </w:p>
    <w:p w:rsidR="005C3AF1" w:rsidRDefault="005C3AF1" w:rsidP="00114DF7">
      <w:pPr>
        <w:pStyle w:val="BodyText"/>
      </w:pPr>
    </w:p>
    <w:p w:rsidR="00523227" w:rsidRDefault="00523227" w:rsidP="00271851">
      <w:pPr>
        <w:pStyle w:val="BodyText"/>
        <w:spacing w:after="120"/>
        <w:rPr>
          <w:b/>
        </w:rPr>
      </w:pPr>
      <w:r w:rsidRPr="00C97EB7">
        <w:rPr>
          <w:b/>
        </w:rPr>
        <w:t>First</w:t>
      </w:r>
      <w:r>
        <w:t xml:space="preserve">: Name this document </w:t>
      </w:r>
      <w:r w:rsidRPr="00523227">
        <w:rPr>
          <w:b/>
        </w:rPr>
        <w:t>0.0_List of Supplemental Materials</w:t>
      </w:r>
    </w:p>
    <w:p w:rsidR="00C97EB7" w:rsidRDefault="00271851" w:rsidP="00114DF7">
      <w:pPr>
        <w:pStyle w:val="BodyText"/>
      </w:pPr>
      <w:r w:rsidRPr="00C97EB7">
        <w:rPr>
          <w:b/>
        </w:rPr>
        <w:t>Next</w:t>
      </w:r>
      <w:r>
        <w:rPr>
          <w:b/>
        </w:rPr>
        <w:t>:</w:t>
      </w:r>
    </w:p>
    <w:p w:rsidR="008D7901" w:rsidRPr="00A10CF3" w:rsidRDefault="007B2908" w:rsidP="00A10CF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Enter “N/A” or “None” into a</w:t>
      </w:r>
      <w:r w:rsidR="00F04C0B" w:rsidRPr="00A10CF3">
        <w:rPr>
          <w:i/>
        </w:rPr>
        <w:t>ny section</w:t>
      </w:r>
      <w:r w:rsidR="00A10CF3">
        <w:rPr>
          <w:i/>
        </w:rPr>
        <w:t xml:space="preserve"> below </w:t>
      </w:r>
      <w:r w:rsidR="00F04C0B" w:rsidRPr="00A10CF3">
        <w:rPr>
          <w:i/>
        </w:rPr>
        <w:t>if there is no content.</w:t>
      </w:r>
    </w:p>
    <w:p w:rsidR="00BB7919" w:rsidRDefault="00B037AF" w:rsidP="00A10CF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Works in progress</w:t>
      </w:r>
      <w:r w:rsidR="00BB7919">
        <w:rPr>
          <w:i/>
        </w:rPr>
        <w:t xml:space="preserve"> </w:t>
      </w:r>
      <w:r w:rsidR="00BB7919" w:rsidRPr="00723416">
        <w:rPr>
          <w:i/>
        </w:rPr>
        <w:t xml:space="preserve">must be included </w:t>
      </w:r>
      <w:r w:rsidR="00BB7919">
        <w:rPr>
          <w:i/>
        </w:rPr>
        <w:t xml:space="preserve">here </w:t>
      </w:r>
      <w:r w:rsidR="00BB7919" w:rsidRPr="00B037AF">
        <w:rPr>
          <w:b/>
          <w:i/>
        </w:rPr>
        <w:t>if</w:t>
      </w:r>
      <w:r w:rsidR="00BB7919">
        <w:rPr>
          <w:i/>
        </w:rPr>
        <w:t xml:space="preserve"> listed on the CV.</w:t>
      </w:r>
    </w:p>
    <w:p w:rsidR="0090212D" w:rsidRPr="0090212D" w:rsidRDefault="0090212D" w:rsidP="0090212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Please </w:t>
      </w:r>
      <w:r w:rsidRPr="00723416">
        <w:rPr>
          <w:i/>
          <w:u w:val="single"/>
        </w:rPr>
        <w:t xml:space="preserve">delete </w:t>
      </w:r>
      <w:r w:rsidR="000C3949" w:rsidRPr="00723416">
        <w:rPr>
          <w:i/>
          <w:u w:val="single"/>
        </w:rPr>
        <w:t>italicized instructions when</w:t>
      </w:r>
      <w:r w:rsidRPr="00723416">
        <w:rPr>
          <w:i/>
          <w:u w:val="single"/>
        </w:rPr>
        <w:t xml:space="preserve"> list is finalized</w:t>
      </w:r>
      <w:r w:rsidR="00723416">
        <w:rPr>
          <w:i/>
          <w:u w:val="single"/>
        </w:rPr>
        <w:t>.</w:t>
      </w:r>
    </w:p>
    <w:p w:rsidR="00F271A2" w:rsidRPr="00A10CF3" w:rsidRDefault="008D7901" w:rsidP="00271851">
      <w:pPr>
        <w:pStyle w:val="ListParagraph"/>
        <w:numPr>
          <w:ilvl w:val="0"/>
          <w:numId w:val="1"/>
        </w:numPr>
        <w:spacing w:after="120"/>
        <w:contextualSpacing w:val="0"/>
        <w:rPr>
          <w:i/>
        </w:rPr>
      </w:pPr>
      <w:r w:rsidRPr="00A10CF3">
        <w:rPr>
          <w:i/>
        </w:rPr>
        <w:t>Candidate and chair must s</w:t>
      </w:r>
      <w:r w:rsidR="00176862" w:rsidRPr="00A10CF3">
        <w:rPr>
          <w:i/>
        </w:rPr>
        <w:t>ign</w:t>
      </w:r>
      <w:r w:rsidRPr="00A10CF3">
        <w:rPr>
          <w:i/>
        </w:rPr>
        <w:t xml:space="preserve"> and date this list</w:t>
      </w:r>
      <w:r w:rsidR="00723416">
        <w:rPr>
          <w:i/>
        </w:rPr>
        <w:t>.</w:t>
      </w:r>
    </w:p>
    <w:p w:rsidR="00723416" w:rsidRDefault="00271851" w:rsidP="00723416">
      <w:pPr>
        <w:pStyle w:val="BodyText"/>
        <w:ind w:right="720"/>
      </w:pPr>
      <w:r>
        <w:rPr>
          <w:b/>
        </w:rPr>
        <w:t>Last</w:t>
      </w:r>
      <w:r w:rsidR="00723416" w:rsidRPr="00C97EB7">
        <w:rPr>
          <w:b/>
        </w:rPr>
        <w:t>:</w:t>
      </w:r>
      <w:r w:rsidR="00723416">
        <w:t xml:space="preserve"> After using the naming conventions below, upload all materials, including this list,</w:t>
      </w:r>
      <w:r w:rsidR="00723416">
        <w:rPr>
          <w:b/>
        </w:rPr>
        <w:t xml:space="preserve"> </w:t>
      </w:r>
      <w:r w:rsidR="00723416">
        <w:t xml:space="preserve">to the Supplemental Materials section of the RPT app.  The app will create hyperlinks for each file and store them in the Cloud, so most file formats (.jpeg, .gif, and </w:t>
      </w:r>
      <w:r w:rsidR="00723416" w:rsidRPr="00F04C0B">
        <w:t>mu</w:t>
      </w:r>
      <w:r w:rsidR="00723416">
        <w:t>ltimedia files such as .mov, .mpeg, .</w:t>
      </w:r>
      <w:proofErr w:type="spellStart"/>
      <w:r w:rsidR="00723416">
        <w:t>wmv</w:t>
      </w:r>
      <w:proofErr w:type="spellEnd"/>
      <w:r w:rsidR="00723416">
        <w:t>, etc.)</w:t>
      </w:r>
      <w:r w:rsidR="00723416" w:rsidRPr="00F04C0B">
        <w:t xml:space="preserve"> </w:t>
      </w:r>
      <w:r w:rsidR="00723416">
        <w:t>are allowable.</w:t>
      </w:r>
    </w:p>
    <w:p w:rsidR="00723416" w:rsidRDefault="00723416" w:rsidP="00723416">
      <w:pPr>
        <w:pStyle w:val="BodyText"/>
        <w:ind w:right="720"/>
      </w:pPr>
      <w:r>
        <w:t xml:space="preserve">       </w:t>
      </w:r>
    </w:p>
    <w:p w:rsidR="00946930" w:rsidRPr="00176862" w:rsidRDefault="00946930" w:rsidP="00114DF7">
      <w:pPr>
        <w:rPr>
          <w:i/>
        </w:rPr>
      </w:pPr>
    </w:p>
    <w:p w:rsidR="00F271A2" w:rsidRDefault="00F271A2" w:rsidP="00114DF7"/>
    <w:p w:rsidR="004C5020" w:rsidRDefault="00DB0800" w:rsidP="0024218D">
      <w:r>
        <w:t>1_</w:t>
      </w:r>
      <w:r w:rsidR="00640398">
        <w:t xml:space="preserve"> </w:t>
      </w:r>
      <w:r w:rsidR="00114DF7">
        <w:t>Books</w:t>
      </w:r>
    </w:p>
    <w:p w:rsidR="006E3812" w:rsidRPr="004C5020" w:rsidRDefault="00176862" w:rsidP="0024218D">
      <w:r>
        <w:rPr>
          <w:i/>
        </w:rPr>
        <w:t>L</w:t>
      </w:r>
      <w:r w:rsidR="008D7901">
        <w:rPr>
          <w:i/>
        </w:rPr>
        <w:t xml:space="preserve">ist </w:t>
      </w:r>
      <w:r w:rsidR="006E3812" w:rsidRPr="006E3812">
        <w:rPr>
          <w:i/>
        </w:rPr>
        <w:t>title</w:t>
      </w:r>
      <w:r w:rsidR="007F0AD0">
        <w:rPr>
          <w:i/>
        </w:rPr>
        <w:t xml:space="preserve"> and bibliographic </w:t>
      </w:r>
      <w:r w:rsidR="004C5020">
        <w:rPr>
          <w:i/>
        </w:rPr>
        <w:t xml:space="preserve">information in </w:t>
      </w:r>
      <w:r w:rsidR="0021117C">
        <w:rPr>
          <w:i/>
        </w:rPr>
        <w:t xml:space="preserve">reverse </w:t>
      </w:r>
      <w:r w:rsidR="004C5020">
        <w:rPr>
          <w:i/>
        </w:rPr>
        <w:t>chronological order, starting with the most recent</w:t>
      </w:r>
      <w:r w:rsidR="007F0AD0">
        <w:rPr>
          <w:i/>
        </w:rPr>
        <w:t xml:space="preserve"> publication</w:t>
      </w:r>
      <w:r w:rsidR="008D7901">
        <w:rPr>
          <w:i/>
        </w:rPr>
        <w:t xml:space="preserve">, </w:t>
      </w:r>
      <w:r w:rsidR="004C5020">
        <w:rPr>
          <w:i/>
        </w:rPr>
        <w:t>beginning</w:t>
      </w:r>
      <w:r w:rsidR="00F04C0B">
        <w:rPr>
          <w:i/>
        </w:rPr>
        <w:t xml:space="preserve"> with 1.01</w:t>
      </w:r>
      <w:r w:rsidR="007F0AD0">
        <w:rPr>
          <w:i/>
        </w:rPr>
        <w:t>_</w:t>
      </w:r>
      <w:r w:rsidR="004C5020">
        <w:rPr>
          <w:i/>
        </w:rPr>
        <w:t>.</w:t>
      </w:r>
      <w:r w:rsidR="000B7A14">
        <w:rPr>
          <w:i/>
        </w:rPr>
        <w:t xml:space="preserve"> </w:t>
      </w:r>
      <w:r w:rsidR="004C5020">
        <w:rPr>
          <w:i/>
        </w:rPr>
        <w:t xml:space="preserve"> </w:t>
      </w:r>
      <w:r w:rsidR="00271851">
        <w:rPr>
          <w:i/>
        </w:rPr>
        <w:t>(</w:t>
      </w:r>
      <w:r w:rsidR="000B7A14">
        <w:rPr>
          <w:i/>
        </w:rPr>
        <w:t>To add a newer</w:t>
      </w:r>
      <w:r w:rsidR="004C5020">
        <w:rPr>
          <w:i/>
        </w:rPr>
        <w:t xml:space="preserve"> publication</w:t>
      </w:r>
      <w:r w:rsidR="000C3949">
        <w:rPr>
          <w:i/>
        </w:rPr>
        <w:t xml:space="preserve"> later</w:t>
      </w:r>
      <w:r w:rsidR="004C5020">
        <w:rPr>
          <w:i/>
        </w:rPr>
        <w:t>, use 1.00</w:t>
      </w:r>
      <w:r w:rsidR="000B7A14">
        <w:rPr>
          <w:i/>
        </w:rPr>
        <w:t>.</w:t>
      </w:r>
      <w:r w:rsidR="00271851">
        <w:rPr>
          <w:i/>
        </w:rPr>
        <w:t>)</w:t>
      </w:r>
    </w:p>
    <w:p w:rsidR="00B725D4" w:rsidRPr="00B725D4" w:rsidRDefault="00B725D4" w:rsidP="00B725D4">
      <w:pPr>
        <w:rPr>
          <w:u w:val="single"/>
        </w:rPr>
      </w:pPr>
      <w:r w:rsidRPr="00B725D4">
        <w:rPr>
          <w:i/>
          <w:u w:val="single"/>
        </w:rPr>
        <w:t>Before upload, name the file with only the numbering convention and first few words of the title.</w:t>
      </w:r>
    </w:p>
    <w:p w:rsidR="000B7A14" w:rsidRPr="000B7A14" w:rsidRDefault="000B7A14" w:rsidP="000C3949">
      <w:pPr>
        <w:ind w:left="720"/>
        <w:rPr>
          <w:i/>
        </w:rPr>
      </w:pPr>
      <w:r w:rsidRPr="000B7A14">
        <w:rPr>
          <w:i/>
        </w:rPr>
        <w:t>If book(s) not available in PDF</w:t>
      </w:r>
      <w:r>
        <w:rPr>
          <w:i/>
        </w:rPr>
        <w:t xml:space="preserve"> for</w:t>
      </w:r>
      <w:r w:rsidRPr="000B7A14">
        <w:rPr>
          <w:i/>
        </w:rPr>
        <w:t xml:space="preserve"> u</w:t>
      </w:r>
      <w:r>
        <w:rPr>
          <w:i/>
        </w:rPr>
        <w:t>pload</w:t>
      </w:r>
      <w:r w:rsidRPr="000B7A14">
        <w:rPr>
          <w:i/>
        </w:rPr>
        <w:t>, write “Hard Copy in College Office” after bibliographic info</w:t>
      </w:r>
      <w:r>
        <w:rPr>
          <w:i/>
        </w:rPr>
        <w:t xml:space="preserve"> and deliver by December 1</w:t>
      </w:r>
      <w:r w:rsidRPr="000B7A14">
        <w:rPr>
          <w:i/>
        </w:rPr>
        <w:t>.</w:t>
      </w:r>
    </w:p>
    <w:p w:rsidR="000B7A14" w:rsidRPr="006E3812" w:rsidRDefault="000B7A14" w:rsidP="0024218D">
      <w:pPr>
        <w:rPr>
          <w:i/>
        </w:rPr>
      </w:pPr>
    </w:p>
    <w:p w:rsidR="00F96E8F" w:rsidRDefault="00F96E8F" w:rsidP="006E3812"/>
    <w:p w:rsidR="00D46378" w:rsidRDefault="00D46378" w:rsidP="006E3812"/>
    <w:p w:rsidR="00114DF7" w:rsidRDefault="00114DF7" w:rsidP="00114DF7">
      <w:r>
        <w:t>2</w:t>
      </w:r>
      <w:r w:rsidR="00640398">
        <w:t xml:space="preserve">_ </w:t>
      </w:r>
      <w:r>
        <w:t>Articles</w:t>
      </w:r>
    </w:p>
    <w:p w:rsidR="00CD56A8" w:rsidRPr="0054068F" w:rsidRDefault="00CD56A8" w:rsidP="00CD56A8">
      <w:pPr>
        <w:rPr>
          <w:i/>
        </w:rPr>
      </w:pPr>
      <w:r w:rsidRPr="0054068F">
        <w:rPr>
          <w:i/>
        </w:rPr>
        <w:t xml:space="preserve">Include </w:t>
      </w:r>
      <w:r>
        <w:rPr>
          <w:i/>
        </w:rPr>
        <w:t>a</w:t>
      </w:r>
      <w:r w:rsidRPr="0054068F">
        <w:rPr>
          <w:i/>
        </w:rPr>
        <w:t xml:space="preserve">rticles appearing in </w:t>
      </w:r>
      <w:r>
        <w:rPr>
          <w:i/>
        </w:rPr>
        <w:t>c</w:t>
      </w:r>
      <w:r w:rsidRPr="0054068F">
        <w:rPr>
          <w:i/>
        </w:rPr>
        <w:t xml:space="preserve">hapters in </w:t>
      </w:r>
      <w:r>
        <w:rPr>
          <w:i/>
        </w:rPr>
        <w:t>e</w:t>
      </w:r>
      <w:r w:rsidRPr="0054068F">
        <w:rPr>
          <w:i/>
        </w:rPr>
        <w:t xml:space="preserve">dited </w:t>
      </w:r>
      <w:r>
        <w:rPr>
          <w:i/>
        </w:rPr>
        <w:t>v</w:t>
      </w:r>
      <w:r w:rsidRPr="0054068F">
        <w:rPr>
          <w:i/>
        </w:rPr>
        <w:t xml:space="preserve">olumes and </w:t>
      </w:r>
      <w:r>
        <w:rPr>
          <w:i/>
        </w:rPr>
        <w:t>p</w:t>
      </w:r>
      <w:r w:rsidRPr="0054068F">
        <w:rPr>
          <w:i/>
        </w:rPr>
        <w:t xml:space="preserve">ublished in </w:t>
      </w:r>
      <w:r>
        <w:rPr>
          <w:i/>
        </w:rPr>
        <w:t>r</w:t>
      </w:r>
      <w:r w:rsidRPr="0054068F">
        <w:rPr>
          <w:i/>
        </w:rPr>
        <w:t xml:space="preserve">efereed </w:t>
      </w:r>
      <w:r>
        <w:rPr>
          <w:i/>
        </w:rPr>
        <w:t>j</w:t>
      </w:r>
      <w:r w:rsidRPr="0054068F">
        <w:rPr>
          <w:i/>
        </w:rPr>
        <w:t>ournals.</w:t>
      </w:r>
    </w:p>
    <w:p w:rsidR="00BB0EDA" w:rsidRDefault="00F4747F">
      <w:pPr>
        <w:rPr>
          <w:i/>
        </w:rPr>
      </w:pPr>
      <w:r>
        <w:rPr>
          <w:i/>
        </w:rPr>
        <w:t>L</w:t>
      </w:r>
      <w:r w:rsidR="008D7901">
        <w:rPr>
          <w:i/>
        </w:rPr>
        <w:t>ist</w:t>
      </w:r>
      <w:r w:rsidRPr="006E3812">
        <w:rPr>
          <w:i/>
        </w:rPr>
        <w:t xml:space="preserve"> title</w:t>
      </w:r>
      <w:r w:rsidR="007F0AD0">
        <w:rPr>
          <w:i/>
        </w:rPr>
        <w:t xml:space="preserve"> and bibliographic info</w:t>
      </w:r>
      <w:r w:rsidR="0021117C">
        <w:rPr>
          <w:i/>
        </w:rPr>
        <w:t>rmation in reverse chronological order</w:t>
      </w:r>
      <w:r w:rsidR="00F04C0B">
        <w:rPr>
          <w:i/>
        </w:rPr>
        <w:t>,</w:t>
      </w:r>
      <w:r w:rsidR="0021117C">
        <w:rPr>
          <w:i/>
        </w:rPr>
        <w:t xml:space="preserve"> starting with the most recent </w:t>
      </w:r>
      <w:r w:rsidR="007F0AD0">
        <w:rPr>
          <w:i/>
        </w:rPr>
        <w:t>publication</w:t>
      </w:r>
      <w:r w:rsidR="008D7901">
        <w:rPr>
          <w:i/>
        </w:rPr>
        <w:t xml:space="preserve">, </w:t>
      </w:r>
      <w:r w:rsidR="0021117C">
        <w:rPr>
          <w:i/>
        </w:rPr>
        <w:t>beginning</w:t>
      </w:r>
      <w:r w:rsidR="00F04C0B">
        <w:rPr>
          <w:i/>
        </w:rPr>
        <w:t xml:space="preserve"> with 2.01</w:t>
      </w:r>
      <w:r w:rsidR="007F0AD0">
        <w:rPr>
          <w:i/>
        </w:rPr>
        <w:t>_</w:t>
      </w:r>
      <w:bookmarkStart w:id="0" w:name="_GoBack"/>
      <w:bookmarkEnd w:id="0"/>
    </w:p>
    <w:p w:rsidR="001C7CDC" w:rsidRPr="00B725D4" w:rsidRDefault="00B725D4">
      <w:pPr>
        <w:rPr>
          <w:u w:val="single"/>
        </w:rPr>
      </w:pPr>
      <w:r w:rsidRPr="00B725D4">
        <w:rPr>
          <w:i/>
          <w:u w:val="single"/>
        </w:rPr>
        <w:t>Before upload, name the file with</w:t>
      </w:r>
      <w:r w:rsidR="001C7CDC" w:rsidRPr="00B725D4">
        <w:rPr>
          <w:i/>
          <w:u w:val="single"/>
        </w:rPr>
        <w:t xml:space="preserve"> </w:t>
      </w:r>
      <w:r w:rsidR="000B7A14" w:rsidRPr="00B725D4">
        <w:rPr>
          <w:i/>
          <w:u w:val="single"/>
        </w:rPr>
        <w:t xml:space="preserve">only </w:t>
      </w:r>
      <w:r w:rsidR="001C7CDC" w:rsidRPr="00B725D4">
        <w:rPr>
          <w:i/>
          <w:u w:val="single"/>
        </w:rPr>
        <w:t>the number</w:t>
      </w:r>
      <w:r w:rsidR="000B7A14" w:rsidRPr="00B725D4">
        <w:rPr>
          <w:i/>
          <w:u w:val="single"/>
        </w:rPr>
        <w:t>ing convention</w:t>
      </w:r>
      <w:r w:rsidR="001C7CDC" w:rsidRPr="00B725D4">
        <w:rPr>
          <w:i/>
          <w:u w:val="single"/>
        </w:rPr>
        <w:t xml:space="preserve"> and first few words of the title</w:t>
      </w:r>
      <w:r w:rsidR="000B7A14" w:rsidRPr="00B725D4">
        <w:rPr>
          <w:i/>
          <w:u w:val="single"/>
        </w:rPr>
        <w:t>.</w:t>
      </w:r>
    </w:p>
    <w:p w:rsidR="00BB0EDA" w:rsidRDefault="00BB0EDA"/>
    <w:p w:rsidR="00F96E8F" w:rsidRDefault="00F96E8F"/>
    <w:p w:rsidR="00114DF7" w:rsidRDefault="00DB0800" w:rsidP="00114DF7">
      <w:r>
        <w:t>3_</w:t>
      </w:r>
      <w:r w:rsidR="00640398">
        <w:t xml:space="preserve"> </w:t>
      </w:r>
      <w:r w:rsidR="00114DF7">
        <w:t>Research Grants</w:t>
      </w:r>
    </w:p>
    <w:p w:rsidR="006E680F" w:rsidRDefault="006E680F" w:rsidP="00114DF7">
      <w:pPr>
        <w:rPr>
          <w:i/>
        </w:rPr>
      </w:pPr>
      <w:r w:rsidRPr="00AA00BE">
        <w:rPr>
          <w:b/>
          <w:i/>
        </w:rPr>
        <w:t xml:space="preserve">Include </w:t>
      </w:r>
      <w:r w:rsidR="00AA00BE" w:rsidRPr="00AA00BE">
        <w:rPr>
          <w:i/>
        </w:rPr>
        <w:t xml:space="preserve">(and name appropriately) </w:t>
      </w:r>
      <w:r w:rsidRPr="00AA00BE">
        <w:rPr>
          <w:b/>
          <w:i/>
        </w:rPr>
        <w:t>both funded and unfunded grants</w:t>
      </w:r>
      <w:r w:rsidR="00A10CF3">
        <w:rPr>
          <w:i/>
        </w:rPr>
        <w:t>. List chronologically by oldest</w:t>
      </w:r>
      <w:r w:rsidR="008D7901">
        <w:rPr>
          <w:i/>
        </w:rPr>
        <w:t>, starting with 3.01</w:t>
      </w:r>
      <w:r w:rsidR="007F0AD0">
        <w:rPr>
          <w:i/>
        </w:rPr>
        <w:t>_</w:t>
      </w:r>
    </w:p>
    <w:p w:rsidR="00B725D4" w:rsidRPr="00B725D4" w:rsidRDefault="00B725D4" w:rsidP="00B725D4">
      <w:pPr>
        <w:rPr>
          <w:u w:val="single"/>
        </w:rPr>
      </w:pPr>
      <w:r w:rsidRPr="000F1BA4">
        <w:rPr>
          <w:i/>
          <w:u w:val="single"/>
        </w:rPr>
        <w:t>Only the cover sheet is necessary for upload, unless you choose to include the full package.</w:t>
      </w:r>
    </w:p>
    <w:p w:rsidR="00B725D4" w:rsidRPr="006E680F" w:rsidRDefault="00B725D4" w:rsidP="00114DF7">
      <w:pPr>
        <w:rPr>
          <w:i/>
        </w:rPr>
      </w:pPr>
    </w:p>
    <w:p w:rsidR="00BB0EDA" w:rsidRDefault="00BB0EDA"/>
    <w:p w:rsidR="0021117C" w:rsidRDefault="0021117C"/>
    <w:p w:rsidR="006424A3" w:rsidRDefault="00F96E8F">
      <w:r>
        <w:t>4_</w:t>
      </w:r>
      <w:r w:rsidR="00FC234D" w:rsidRPr="00FC234D">
        <w:t xml:space="preserve"> </w:t>
      </w:r>
      <w:r w:rsidR="00FC234D">
        <w:t>Reviews of proposals or manuscripts</w:t>
      </w:r>
    </w:p>
    <w:p w:rsidR="00F96E8F" w:rsidRPr="00FC234D" w:rsidRDefault="00FC234D" w:rsidP="00114DF7">
      <w:pPr>
        <w:rPr>
          <w:i/>
        </w:rPr>
      </w:pPr>
      <w:r>
        <w:rPr>
          <w:i/>
        </w:rPr>
        <w:t xml:space="preserve"> </w:t>
      </w:r>
      <w:r w:rsidR="006E680F">
        <w:rPr>
          <w:i/>
        </w:rPr>
        <w:t>These are</w:t>
      </w:r>
      <w:r w:rsidR="000B7A14">
        <w:rPr>
          <w:i/>
        </w:rPr>
        <w:t xml:space="preserve"> reviews of</w:t>
      </w:r>
      <w:r w:rsidR="006E680F">
        <w:rPr>
          <w:i/>
        </w:rPr>
        <w:t xml:space="preserve"> </w:t>
      </w:r>
      <w:r w:rsidR="006E680F" w:rsidRPr="007F0AD0">
        <w:rPr>
          <w:i/>
          <w:u w:val="single"/>
        </w:rPr>
        <w:t>your own</w:t>
      </w:r>
      <w:r w:rsidR="006E680F">
        <w:rPr>
          <w:i/>
        </w:rPr>
        <w:t xml:space="preserve"> proposals/manuscripts, not those you have reviewed for peers</w:t>
      </w:r>
      <w:r w:rsidR="008D7901">
        <w:rPr>
          <w:i/>
        </w:rPr>
        <w:t xml:space="preserve">.  </w:t>
      </w:r>
      <w:r w:rsidR="00A10CF3">
        <w:rPr>
          <w:i/>
        </w:rPr>
        <w:t xml:space="preserve">List </w:t>
      </w:r>
      <w:r w:rsidR="004C5020">
        <w:rPr>
          <w:i/>
        </w:rPr>
        <w:t>in reverse chronological order</w:t>
      </w:r>
      <w:r w:rsidR="00A10CF3">
        <w:rPr>
          <w:i/>
        </w:rPr>
        <w:t>,</w:t>
      </w:r>
      <w:r>
        <w:rPr>
          <w:i/>
        </w:rPr>
        <w:t xml:space="preserve"> starting with 4</w:t>
      </w:r>
      <w:r w:rsidR="00CB2459">
        <w:rPr>
          <w:i/>
        </w:rPr>
        <w:t>.01</w:t>
      </w:r>
      <w:r w:rsidR="00F73843">
        <w:rPr>
          <w:i/>
        </w:rPr>
        <w:t>_</w:t>
      </w:r>
    </w:p>
    <w:p w:rsidR="00866E3E" w:rsidRDefault="00866E3E" w:rsidP="00F96E8F"/>
    <w:p w:rsidR="00866E3E" w:rsidRDefault="00866E3E" w:rsidP="00F96E8F"/>
    <w:p w:rsidR="00866E3E" w:rsidRDefault="00866E3E" w:rsidP="00F96E8F"/>
    <w:p w:rsidR="00F96E8F" w:rsidRDefault="00FC234D" w:rsidP="00F96E8F">
      <w:r>
        <w:t>5_</w:t>
      </w:r>
      <w:r w:rsidR="00640398">
        <w:t xml:space="preserve"> </w:t>
      </w:r>
      <w:r w:rsidR="00F96E8F">
        <w:t>Unsolicited letters</w:t>
      </w:r>
    </w:p>
    <w:p w:rsidR="00F96E8F" w:rsidRPr="00301877" w:rsidRDefault="00F96E8F" w:rsidP="00F96E8F">
      <w:pPr>
        <w:rPr>
          <w:i/>
        </w:rPr>
      </w:pPr>
      <w:r>
        <w:rPr>
          <w:i/>
        </w:rPr>
        <w:t>L</w:t>
      </w:r>
      <w:r w:rsidRPr="00301877">
        <w:rPr>
          <w:i/>
        </w:rPr>
        <w:t>etters may include contributions to community</w:t>
      </w:r>
      <w:r>
        <w:rPr>
          <w:i/>
        </w:rPr>
        <w:t>; prize</w:t>
      </w:r>
      <w:r w:rsidR="00C935D4">
        <w:rPr>
          <w:i/>
        </w:rPr>
        <w:t xml:space="preserve"> awards</w:t>
      </w:r>
      <w:r>
        <w:rPr>
          <w:i/>
        </w:rPr>
        <w:t xml:space="preserve">; gratitude </w:t>
      </w:r>
      <w:r w:rsidRPr="00301877">
        <w:rPr>
          <w:i/>
        </w:rPr>
        <w:t>f</w:t>
      </w:r>
      <w:r>
        <w:rPr>
          <w:i/>
        </w:rPr>
        <w:t>rom</w:t>
      </w:r>
      <w:r w:rsidRPr="00301877">
        <w:rPr>
          <w:i/>
        </w:rPr>
        <w:t xml:space="preserve"> students and professional colleagues</w:t>
      </w:r>
      <w:r>
        <w:rPr>
          <w:i/>
        </w:rPr>
        <w:t>;</w:t>
      </w:r>
      <w:r w:rsidRPr="00301877">
        <w:rPr>
          <w:i/>
        </w:rPr>
        <w:t xml:space="preserve"> contracts for future publications.</w:t>
      </w:r>
      <w:r>
        <w:rPr>
          <w:i/>
        </w:rPr>
        <w:t xml:space="preserve">  Multiple letters in the same category, such as student letters, may be </w:t>
      </w:r>
      <w:r w:rsidR="00640398">
        <w:rPr>
          <w:i/>
        </w:rPr>
        <w:t xml:space="preserve">scanned and </w:t>
      </w:r>
      <w:r>
        <w:rPr>
          <w:i/>
        </w:rPr>
        <w:t>uploaded as a single PDF.</w:t>
      </w:r>
      <w:r w:rsidR="00767698">
        <w:rPr>
          <w:i/>
        </w:rPr>
        <w:t xml:space="preserve"> Name each</w:t>
      </w:r>
      <w:r w:rsidR="00C935D4">
        <w:rPr>
          <w:i/>
        </w:rPr>
        <w:t xml:space="preserve"> file</w:t>
      </w:r>
      <w:r w:rsidR="00767698">
        <w:rPr>
          <w:i/>
        </w:rPr>
        <w:t xml:space="preserve"> starting with 5.01_</w:t>
      </w:r>
    </w:p>
    <w:p w:rsidR="00F96E8F" w:rsidRDefault="00F96E8F" w:rsidP="00114DF7"/>
    <w:p w:rsidR="00BB0EDA" w:rsidRDefault="00BB0EDA"/>
    <w:p w:rsidR="00F96E8F" w:rsidRDefault="00F96E8F"/>
    <w:p w:rsidR="0024218D" w:rsidRDefault="00FC234D" w:rsidP="00114DF7">
      <w:r>
        <w:t>6</w:t>
      </w:r>
      <w:r w:rsidR="00DB0800">
        <w:t>_</w:t>
      </w:r>
      <w:r w:rsidR="006E3812">
        <w:t xml:space="preserve"> </w:t>
      </w:r>
      <w:r w:rsidR="0024218D">
        <w:t>Other</w:t>
      </w:r>
    </w:p>
    <w:p w:rsidR="00F04C0B" w:rsidRDefault="00F04C0B" w:rsidP="00F04C0B">
      <w:r>
        <w:rPr>
          <w:i/>
        </w:rPr>
        <w:t xml:space="preserve">Begin each file name starting with </w:t>
      </w:r>
      <w:r w:rsidR="00FC234D">
        <w:rPr>
          <w:i/>
        </w:rPr>
        <w:t>6</w:t>
      </w:r>
      <w:r>
        <w:rPr>
          <w:i/>
        </w:rPr>
        <w:t>.01</w:t>
      </w:r>
      <w:r w:rsidR="007F0AD0">
        <w:rPr>
          <w:i/>
        </w:rPr>
        <w:t>_</w:t>
      </w:r>
      <w:r>
        <w:rPr>
          <w:i/>
        </w:rPr>
        <w:t>, 6.02</w:t>
      </w:r>
      <w:r w:rsidR="007F0AD0">
        <w:rPr>
          <w:i/>
        </w:rPr>
        <w:t>_</w:t>
      </w:r>
      <w:r w:rsidR="004C5020">
        <w:rPr>
          <w:i/>
        </w:rPr>
        <w:t>, etc.</w:t>
      </w:r>
    </w:p>
    <w:p w:rsidR="0024218D" w:rsidRDefault="0024218D" w:rsidP="00114DF7"/>
    <w:p w:rsidR="00114DF7" w:rsidRDefault="00114DF7" w:rsidP="00114DF7"/>
    <w:p w:rsidR="00BB0EDA" w:rsidRDefault="00BB0EDA"/>
    <w:p w:rsidR="00F271A2" w:rsidRDefault="00F271A2"/>
    <w:p w:rsidR="00F271A2" w:rsidRDefault="00F271A2"/>
    <w:p w:rsidR="00904ACC" w:rsidRDefault="00904ACC"/>
    <w:p w:rsidR="00904ACC" w:rsidRDefault="00904ACC"/>
    <w:p w:rsidR="00904ACC" w:rsidRDefault="00904ACC"/>
    <w:p w:rsidR="00904ACC" w:rsidRDefault="00904ACC"/>
    <w:p w:rsidR="00904ACC" w:rsidRDefault="009B4D9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130810</wp:posOffset>
                </wp:positionV>
                <wp:extent cx="5882640" cy="0"/>
                <wp:effectExtent l="11430" t="12700" r="1143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02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6pt;margin-top:10.3pt;width:463.2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j/JQ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"/>
            </w:pict>
          </mc:Fallback>
        </mc:AlternateContent>
      </w:r>
    </w:p>
    <w:p w:rsidR="00904ACC" w:rsidRDefault="00904ACC"/>
    <w:p w:rsidR="00904ACC" w:rsidRDefault="0090212D" w:rsidP="00904ACC">
      <w:r>
        <w:t>The supplemental</w:t>
      </w:r>
      <w:r w:rsidR="00904ACC">
        <w:t xml:space="preserve"> materials listed above have been reviewed by the Chair for inclusion with the dossier.</w:t>
      </w:r>
    </w:p>
    <w:p w:rsidR="00904ACC" w:rsidRDefault="00904ACC" w:rsidP="00904ACC"/>
    <w:p w:rsidR="00904ACC" w:rsidRDefault="009B4D9A" w:rsidP="00904A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76835</wp:posOffset>
                </wp:positionV>
                <wp:extent cx="4000500" cy="15240"/>
                <wp:effectExtent l="0" t="0" r="1905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7E4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6.05pt" to="46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gBFgIAACw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"/>
            </w:pict>
          </mc:Fallback>
        </mc:AlternateContent>
      </w:r>
      <w:r w:rsidR="00904ACC">
        <w:tab/>
      </w:r>
      <w:r w:rsidR="00904ACC">
        <w:tab/>
      </w:r>
      <w:r w:rsidR="00904ACC">
        <w:tab/>
      </w:r>
      <w:r w:rsidR="00904ACC">
        <w:tab/>
      </w:r>
    </w:p>
    <w:p w:rsidR="00904ACC" w:rsidRDefault="00C0512F" w:rsidP="00904ACC">
      <w:r>
        <w:tab/>
      </w:r>
      <w:r>
        <w:tab/>
      </w:r>
      <w:r>
        <w:tab/>
      </w:r>
      <w:r>
        <w:tab/>
      </w:r>
      <w:r w:rsidR="00904ACC">
        <w:t>Signature of</w:t>
      </w:r>
      <w:r>
        <w:t xml:space="preserve"> Candidate</w:t>
      </w:r>
      <w:r>
        <w:tab/>
      </w:r>
      <w:r>
        <w:tab/>
        <w:t xml:space="preserve">                   </w:t>
      </w:r>
      <w:r>
        <w:tab/>
        <w:t xml:space="preserve">    </w:t>
      </w:r>
      <w:r w:rsidR="00904ACC">
        <w:t>Date</w:t>
      </w:r>
    </w:p>
    <w:p w:rsidR="00904ACC" w:rsidRDefault="00904ACC" w:rsidP="00904ACC"/>
    <w:p w:rsidR="00904ACC" w:rsidRDefault="00904ACC" w:rsidP="00904ACC"/>
    <w:p w:rsidR="00904ACC" w:rsidRDefault="00904ACC" w:rsidP="00904ACC"/>
    <w:p w:rsidR="00904ACC" w:rsidRDefault="00904ACC" w:rsidP="00904ACC">
      <w:r>
        <w:t>I agree that all of the materials listed above may be included in the candidate’s dossier.</w:t>
      </w:r>
    </w:p>
    <w:p w:rsidR="00904ACC" w:rsidRDefault="00904ACC" w:rsidP="00904ACC"/>
    <w:p w:rsidR="00904ACC" w:rsidRDefault="00904ACC" w:rsidP="00904ACC"/>
    <w:p w:rsidR="00904ACC" w:rsidRDefault="009B4D9A" w:rsidP="00904ACC">
      <w:pPr>
        <w:tabs>
          <w:tab w:val="left" w:pos="33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40767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DE7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25pt" to="4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fr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BPHye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"/>
            </w:pict>
          </mc:Fallback>
        </mc:AlternateContent>
      </w:r>
    </w:p>
    <w:p w:rsidR="00904ACC" w:rsidRDefault="00C0512F" w:rsidP="00904ACC">
      <w:r>
        <w:tab/>
      </w:r>
      <w:r>
        <w:tab/>
      </w:r>
      <w:r>
        <w:tab/>
      </w:r>
      <w:r>
        <w:tab/>
      </w:r>
      <w:r w:rsidR="00904ACC">
        <w:t xml:space="preserve">Signature of </w:t>
      </w:r>
      <w:r w:rsidR="00C935D4">
        <w:t>Unit</w:t>
      </w:r>
      <w:r w:rsidR="00904ACC">
        <w:t xml:space="preserve"> </w:t>
      </w:r>
      <w:r w:rsidR="00C935D4">
        <w:t xml:space="preserve">Chair </w:t>
      </w:r>
      <w:r>
        <w:t xml:space="preserve">or Committee </w:t>
      </w:r>
      <w:r w:rsidR="00904ACC">
        <w:t>Chair</w:t>
      </w:r>
      <w:r>
        <w:t xml:space="preserve">   </w:t>
      </w:r>
      <w:r>
        <w:tab/>
        <w:t xml:space="preserve">    </w:t>
      </w:r>
      <w:r w:rsidR="00904ACC">
        <w:t>Date</w:t>
      </w:r>
    </w:p>
    <w:p w:rsidR="00904ACC" w:rsidRDefault="00904ACC"/>
    <w:sectPr w:rsidR="00904ACC" w:rsidSect="00F271A2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15" w:rsidRDefault="00EE2815" w:rsidP="006424A3">
      <w:r>
        <w:separator/>
      </w:r>
    </w:p>
  </w:endnote>
  <w:endnote w:type="continuationSeparator" w:id="0">
    <w:p w:rsidR="00EE2815" w:rsidRDefault="00EE2815" w:rsidP="0064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15" w:rsidRDefault="00EE2815" w:rsidP="006424A3">
      <w:r>
        <w:separator/>
      </w:r>
    </w:p>
  </w:footnote>
  <w:footnote w:type="continuationSeparator" w:id="0">
    <w:p w:rsidR="00EE2815" w:rsidRDefault="00EE2815" w:rsidP="0064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674"/>
    <w:multiLevelType w:val="hybridMultilevel"/>
    <w:tmpl w:val="67C2D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29"/>
    <w:rsid w:val="00006B9A"/>
    <w:rsid w:val="00044F18"/>
    <w:rsid w:val="00053337"/>
    <w:rsid w:val="000A69D6"/>
    <w:rsid w:val="000B7A14"/>
    <w:rsid w:val="000C3949"/>
    <w:rsid w:val="000D294D"/>
    <w:rsid w:val="000F1BA4"/>
    <w:rsid w:val="000F6D88"/>
    <w:rsid w:val="00114DF7"/>
    <w:rsid w:val="00115F13"/>
    <w:rsid w:val="00135E09"/>
    <w:rsid w:val="00157098"/>
    <w:rsid w:val="00176862"/>
    <w:rsid w:val="001C7CDC"/>
    <w:rsid w:val="0021117C"/>
    <w:rsid w:val="0024218D"/>
    <w:rsid w:val="002524E7"/>
    <w:rsid w:val="00266154"/>
    <w:rsid w:val="00271851"/>
    <w:rsid w:val="002D32A6"/>
    <w:rsid w:val="002F0BD4"/>
    <w:rsid w:val="003B3B4F"/>
    <w:rsid w:val="004034ED"/>
    <w:rsid w:val="00442348"/>
    <w:rsid w:val="00443C96"/>
    <w:rsid w:val="00476129"/>
    <w:rsid w:val="00477E18"/>
    <w:rsid w:val="004C5020"/>
    <w:rsid w:val="00523227"/>
    <w:rsid w:val="0054068F"/>
    <w:rsid w:val="0056619C"/>
    <w:rsid w:val="005C3AF1"/>
    <w:rsid w:val="005C4443"/>
    <w:rsid w:val="005E0ED1"/>
    <w:rsid w:val="005F370F"/>
    <w:rsid w:val="00640398"/>
    <w:rsid w:val="006412F7"/>
    <w:rsid w:val="006424A3"/>
    <w:rsid w:val="00654640"/>
    <w:rsid w:val="00681C6C"/>
    <w:rsid w:val="006E3812"/>
    <w:rsid w:val="006E680F"/>
    <w:rsid w:val="00723416"/>
    <w:rsid w:val="00743766"/>
    <w:rsid w:val="00767698"/>
    <w:rsid w:val="007B2908"/>
    <w:rsid w:val="007F0AD0"/>
    <w:rsid w:val="00866E3E"/>
    <w:rsid w:val="008B5D03"/>
    <w:rsid w:val="008D7901"/>
    <w:rsid w:val="0090212D"/>
    <w:rsid w:val="00904ACC"/>
    <w:rsid w:val="00946930"/>
    <w:rsid w:val="00993F96"/>
    <w:rsid w:val="009B4D9A"/>
    <w:rsid w:val="00A10CF3"/>
    <w:rsid w:val="00A27C96"/>
    <w:rsid w:val="00A450DD"/>
    <w:rsid w:val="00A57804"/>
    <w:rsid w:val="00A57E8E"/>
    <w:rsid w:val="00AA00BE"/>
    <w:rsid w:val="00AA7E9E"/>
    <w:rsid w:val="00AE06BC"/>
    <w:rsid w:val="00AE18A9"/>
    <w:rsid w:val="00B037AF"/>
    <w:rsid w:val="00B108C3"/>
    <w:rsid w:val="00B725D4"/>
    <w:rsid w:val="00B80DB6"/>
    <w:rsid w:val="00BB0EDA"/>
    <w:rsid w:val="00BB7919"/>
    <w:rsid w:val="00C0512F"/>
    <w:rsid w:val="00C333E8"/>
    <w:rsid w:val="00C61D8F"/>
    <w:rsid w:val="00C935D4"/>
    <w:rsid w:val="00C97EB7"/>
    <w:rsid w:val="00CB2459"/>
    <w:rsid w:val="00CC0157"/>
    <w:rsid w:val="00CD56A8"/>
    <w:rsid w:val="00D46378"/>
    <w:rsid w:val="00D51610"/>
    <w:rsid w:val="00D668C3"/>
    <w:rsid w:val="00DB0800"/>
    <w:rsid w:val="00DE17B1"/>
    <w:rsid w:val="00E43E12"/>
    <w:rsid w:val="00EB094E"/>
    <w:rsid w:val="00EC056F"/>
    <w:rsid w:val="00EC71D7"/>
    <w:rsid w:val="00ED5629"/>
    <w:rsid w:val="00EE2815"/>
    <w:rsid w:val="00F04C0B"/>
    <w:rsid w:val="00F271A2"/>
    <w:rsid w:val="00F4747F"/>
    <w:rsid w:val="00F73843"/>
    <w:rsid w:val="00F96E8F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DA864B"/>
  <w15:chartTrackingRefBased/>
  <w15:docId w15:val="{5DA84D10-4A3F-4BD9-B1FB-D7A1B6D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24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24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4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24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4A3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F271A2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="Calibri" w:eastAsia="Calibri" w:hAnsi="Calibri"/>
      <w:color w:val="7F7F7F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C6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Sciences Promotion/Tenure Dossier – Form #3</vt:lpstr>
    </vt:vector>
  </TitlesOfParts>
  <Company>UNM Arts and Sciences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Sciences Promotion/Tenure Dossier – Form #3</dc:title>
  <dc:subject/>
  <dc:creator>Don Weeke</dc:creator>
  <cp:keywords/>
  <cp:lastModifiedBy>Karen Roberts</cp:lastModifiedBy>
  <cp:revision>9</cp:revision>
  <cp:lastPrinted>2019-06-18T16:28:00Z</cp:lastPrinted>
  <dcterms:created xsi:type="dcterms:W3CDTF">2023-05-16T17:15:00Z</dcterms:created>
  <dcterms:modified xsi:type="dcterms:W3CDTF">2023-05-16T17:41:00Z</dcterms:modified>
</cp:coreProperties>
</file>